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5EE" w:rsidRPr="00B234A9" w:rsidRDefault="006D25EE" w:rsidP="009A18A9">
      <w:pPr>
        <w:spacing w:after="0" w:line="240" w:lineRule="auto"/>
        <w:jc w:val="center"/>
        <w:rPr>
          <w:rFonts w:ascii="Arial" w:eastAsia="Times New Roman" w:hAnsi="Arial" w:cs="Arial"/>
          <w:sz w:val="28"/>
          <w:szCs w:val="28"/>
        </w:rPr>
      </w:pPr>
      <w:r w:rsidRPr="00B234A9">
        <w:rPr>
          <w:rFonts w:ascii="Arial" w:eastAsia="Times New Roman" w:hAnsi="Arial" w:cs="Arial"/>
          <w:b/>
          <w:bCs/>
          <w:sz w:val="28"/>
          <w:szCs w:val="28"/>
        </w:rPr>
        <w:t>Balloon Science: Inviting Chemistry and Physics to the Party</w:t>
      </w:r>
    </w:p>
    <w:p w:rsidR="006D25EE" w:rsidRPr="00B234A9" w:rsidRDefault="006D25EE" w:rsidP="009A18A9">
      <w:pPr>
        <w:spacing w:after="0" w:line="240" w:lineRule="auto"/>
        <w:rPr>
          <w:rFonts w:ascii="Arial" w:eastAsia="Times New Roman" w:hAnsi="Arial" w:cs="Arial"/>
          <w:sz w:val="20"/>
          <w:szCs w:val="20"/>
          <w:u w:val="single"/>
        </w:rPr>
      </w:pPr>
    </w:p>
    <w:p w:rsidR="006D25E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u w:val="single"/>
        </w:rPr>
        <w:t>Student Worksheet</w:t>
      </w:r>
      <w:r w:rsidRPr="00B234A9">
        <w:rPr>
          <w:rFonts w:ascii="Arial" w:eastAsia="Times New Roman" w:hAnsi="Arial" w:cs="Arial"/>
          <w:sz w:val="20"/>
          <w:szCs w:val="20"/>
        </w:rPr>
        <w:tab/>
      </w:r>
      <w:r w:rsidRPr="00B234A9">
        <w:rPr>
          <w:rFonts w:ascii="Arial" w:eastAsia="Times New Roman" w:hAnsi="Arial" w:cs="Arial"/>
          <w:sz w:val="20"/>
          <w:szCs w:val="20"/>
        </w:rPr>
        <w:tab/>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sz w:val="20"/>
          <w:szCs w:val="20"/>
        </w:rPr>
        <w:t>Purpose:</w:t>
      </w:r>
      <w:r w:rsidRPr="00B234A9">
        <w:rPr>
          <w:rFonts w:ascii="Arial" w:eastAsia="Times New Roman" w:hAnsi="Arial" w:cs="Arial"/>
          <w:sz w:val="20"/>
          <w:szCs w:val="20"/>
        </w:rPr>
        <w:t xml:space="preserve"> Determine the volume of heliu</w:t>
      </w:r>
      <w:r w:rsidR="00223BDA" w:rsidRPr="00B234A9">
        <w:rPr>
          <w:rFonts w:ascii="Arial" w:eastAsia="Times New Roman" w:hAnsi="Arial" w:cs="Arial"/>
          <w:sz w:val="20"/>
          <w:szCs w:val="20"/>
        </w:rPr>
        <w:t>m gas in an irregularly-shaped M</w:t>
      </w:r>
      <w:r w:rsidRPr="00B234A9">
        <w:rPr>
          <w:rFonts w:ascii="Arial" w:eastAsia="Times New Roman" w:hAnsi="Arial" w:cs="Arial"/>
          <w:sz w:val="20"/>
          <w:szCs w:val="20"/>
        </w:rPr>
        <w:t>ylar balloon.</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rPr>
          <w:rFonts w:ascii="Arial" w:eastAsia="Times New Roman" w:hAnsi="Arial" w:cs="Arial"/>
          <w:b/>
          <w:sz w:val="20"/>
          <w:szCs w:val="20"/>
        </w:rPr>
      </w:pPr>
      <w:r w:rsidRPr="00B234A9">
        <w:rPr>
          <w:rFonts w:ascii="Arial" w:eastAsia="Times New Roman" w:hAnsi="Arial" w:cs="Arial"/>
          <w:b/>
          <w:sz w:val="20"/>
          <w:szCs w:val="20"/>
        </w:rPr>
        <w:t>Guiding questions:</w:t>
      </w:r>
    </w:p>
    <w:p w:rsidR="006D25EE" w:rsidRPr="00B234A9" w:rsidRDefault="006D25EE" w:rsidP="009A18A9">
      <w:pPr>
        <w:spacing w:after="0" w:line="240" w:lineRule="auto"/>
        <w:rPr>
          <w:rFonts w:ascii="Arial" w:eastAsia="Times New Roman" w:hAnsi="Arial" w:cs="Arial"/>
          <w:sz w:val="20"/>
          <w:szCs w:val="20"/>
        </w:rPr>
      </w:pPr>
    </w:p>
    <w:p w:rsidR="0031494E" w:rsidRPr="00B234A9" w:rsidRDefault="0031494E" w:rsidP="009A18A9">
      <w:pPr>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What factors influence the volume of a gas?</w:t>
      </w:r>
    </w:p>
    <w:p w:rsidR="006D25EE" w:rsidRDefault="006D25EE" w:rsidP="009A18A9">
      <w:pPr>
        <w:spacing w:after="0" w:line="240" w:lineRule="auto"/>
        <w:textAlignment w:val="baseline"/>
        <w:rPr>
          <w:rFonts w:ascii="Arial" w:eastAsia="Times New Roman" w:hAnsi="Arial" w:cs="Arial"/>
          <w:i/>
          <w:iCs/>
          <w:sz w:val="20"/>
          <w:szCs w:val="20"/>
        </w:rPr>
      </w:pPr>
    </w:p>
    <w:p w:rsidR="00F5627C" w:rsidRDefault="00F5627C" w:rsidP="009A18A9">
      <w:pPr>
        <w:spacing w:after="0" w:line="240" w:lineRule="auto"/>
        <w:textAlignment w:val="baseline"/>
        <w:rPr>
          <w:rFonts w:ascii="Arial" w:eastAsia="Times New Roman" w:hAnsi="Arial" w:cs="Arial"/>
          <w:i/>
          <w:iCs/>
          <w:sz w:val="20"/>
          <w:szCs w:val="20"/>
        </w:rPr>
      </w:pPr>
    </w:p>
    <w:p w:rsidR="00F5627C" w:rsidRPr="00B234A9" w:rsidRDefault="00F5627C" w:rsidP="009A18A9">
      <w:pPr>
        <w:spacing w:after="0" w:line="240" w:lineRule="auto"/>
        <w:textAlignment w:val="baseline"/>
        <w:rPr>
          <w:rFonts w:ascii="Arial" w:eastAsia="Times New Roman" w:hAnsi="Arial" w:cs="Arial"/>
          <w:i/>
          <w:iCs/>
          <w:sz w:val="20"/>
          <w:szCs w:val="20"/>
        </w:rPr>
      </w:pPr>
    </w:p>
    <w:p w:rsidR="0031494E" w:rsidRPr="00B234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Which of these factors can we measure or determine to calculate the volume? How will they be measured? If you can make the measurement, record it!</w:t>
      </w:r>
    </w:p>
    <w:p w:rsidR="0031494E" w:rsidRPr="00B234A9" w:rsidRDefault="0031494E" w:rsidP="009A18A9">
      <w:pPr>
        <w:spacing w:after="0" w:line="240" w:lineRule="auto"/>
        <w:rPr>
          <w:rFonts w:ascii="Arial" w:eastAsia="Times New Roman" w:hAnsi="Arial" w:cs="Arial"/>
          <w:sz w:val="20"/>
          <w:szCs w:val="20"/>
        </w:rPr>
      </w:pPr>
    </w:p>
    <w:tbl>
      <w:tblPr>
        <w:tblW w:w="9352" w:type="dxa"/>
        <w:tblCellMar>
          <w:top w:w="15" w:type="dxa"/>
          <w:left w:w="15" w:type="dxa"/>
          <w:bottom w:w="15" w:type="dxa"/>
          <w:right w:w="15" w:type="dxa"/>
        </w:tblCellMar>
        <w:tblLook w:val="04A0" w:firstRow="1" w:lastRow="0" w:firstColumn="1" w:lastColumn="0" w:noHBand="0" w:noVBand="1"/>
      </w:tblPr>
      <w:tblGrid>
        <w:gridCol w:w="1972"/>
        <w:gridCol w:w="3510"/>
        <w:gridCol w:w="3870"/>
      </w:tblGrid>
      <w:tr w:rsidR="0031494E" w:rsidRPr="00B234A9" w:rsidTr="00F5627C">
        <w:tc>
          <w:tcPr>
            <w:tcW w:w="19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Factor</w:t>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Describe how it could be measured</w:t>
            </w:r>
          </w:p>
        </w:tc>
        <w:tc>
          <w:tcPr>
            <w:tcW w:w="3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Record the measurement</w:t>
            </w:r>
          </w:p>
        </w:tc>
      </w:tr>
      <w:tr w:rsidR="0031494E" w:rsidRPr="00B234A9" w:rsidTr="00F5627C">
        <w:tc>
          <w:tcPr>
            <w:tcW w:w="19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Default="0031494E" w:rsidP="009A18A9">
            <w:pPr>
              <w:spacing w:after="0" w:line="240" w:lineRule="auto"/>
              <w:rPr>
                <w:rFonts w:ascii="Arial" w:eastAsia="Times New Roman" w:hAnsi="Arial" w:cs="Arial"/>
                <w:iCs/>
                <w:color w:val="FF0000"/>
                <w:sz w:val="20"/>
                <w:szCs w:val="20"/>
              </w:rPr>
            </w:pPr>
          </w:p>
          <w:p w:rsidR="00F5627C" w:rsidRDefault="00F5627C" w:rsidP="009A18A9">
            <w:pPr>
              <w:spacing w:after="0" w:line="240" w:lineRule="auto"/>
              <w:rPr>
                <w:rFonts w:ascii="Arial" w:eastAsia="Times New Roman" w:hAnsi="Arial" w:cs="Arial"/>
                <w:iCs/>
                <w:color w:val="FF0000"/>
                <w:sz w:val="20"/>
                <w:szCs w:val="20"/>
              </w:rPr>
            </w:pPr>
          </w:p>
          <w:p w:rsidR="00F5627C" w:rsidRPr="007F70A4" w:rsidRDefault="00F5627C" w:rsidP="009A18A9">
            <w:pPr>
              <w:spacing w:after="0" w:line="240" w:lineRule="auto"/>
              <w:rPr>
                <w:rFonts w:ascii="Arial" w:eastAsia="Times New Roman" w:hAnsi="Arial" w:cs="Arial"/>
                <w:color w:val="FF0000"/>
                <w:sz w:val="20"/>
                <w:szCs w:val="20"/>
              </w:rPr>
            </w:pP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c>
          <w:tcPr>
            <w:tcW w:w="3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r>
      <w:tr w:rsidR="0031494E" w:rsidRPr="00B234A9" w:rsidTr="00F5627C">
        <w:tc>
          <w:tcPr>
            <w:tcW w:w="19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Default="0031494E" w:rsidP="009A18A9">
            <w:pPr>
              <w:spacing w:after="0" w:line="240" w:lineRule="auto"/>
              <w:rPr>
                <w:rFonts w:ascii="Arial" w:eastAsia="Times New Roman" w:hAnsi="Arial" w:cs="Arial"/>
                <w:color w:val="FF0000"/>
                <w:sz w:val="20"/>
                <w:szCs w:val="20"/>
              </w:rPr>
            </w:pPr>
          </w:p>
          <w:p w:rsidR="00F5627C" w:rsidRDefault="00F5627C" w:rsidP="009A18A9">
            <w:pPr>
              <w:spacing w:after="0" w:line="240" w:lineRule="auto"/>
              <w:rPr>
                <w:rFonts w:ascii="Arial" w:eastAsia="Times New Roman" w:hAnsi="Arial" w:cs="Arial"/>
                <w:color w:val="FF0000"/>
                <w:sz w:val="20"/>
                <w:szCs w:val="20"/>
              </w:rPr>
            </w:pPr>
          </w:p>
          <w:p w:rsidR="00F5627C" w:rsidRPr="007F70A4" w:rsidRDefault="00F5627C" w:rsidP="009A18A9">
            <w:pPr>
              <w:spacing w:after="0" w:line="240" w:lineRule="auto"/>
              <w:rPr>
                <w:rFonts w:ascii="Arial" w:eastAsia="Times New Roman" w:hAnsi="Arial" w:cs="Arial"/>
                <w:color w:val="FF0000"/>
                <w:sz w:val="20"/>
                <w:szCs w:val="20"/>
              </w:rPr>
            </w:pP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c>
          <w:tcPr>
            <w:tcW w:w="3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r>
      <w:tr w:rsidR="0031494E" w:rsidRPr="00B234A9" w:rsidTr="00F5627C">
        <w:tc>
          <w:tcPr>
            <w:tcW w:w="19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Default="0031494E" w:rsidP="009A18A9">
            <w:pPr>
              <w:spacing w:after="0" w:line="240" w:lineRule="auto"/>
              <w:rPr>
                <w:rFonts w:ascii="Arial" w:eastAsia="Times New Roman" w:hAnsi="Arial" w:cs="Arial"/>
                <w:color w:val="FF0000"/>
                <w:sz w:val="20"/>
                <w:szCs w:val="20"/>
              </w:rPr>
            </w:pPr>
          </w:p>
          <w:p w:rsidR="00F5627C" w:rsidRDefault="00F5627C" w:rsidP="009A18A9">
            <w:pPr>
              <w:spacing w:after="0" w:line="240" w:lineRule="auto"/>
              <w:rPr>
                <w:rFonts w:ascii="Arial" w:eastAsia="Times New Roman" w:hAnsi="Arial" w:cs="Arial"/>
                <w:color w:val="FF0000"/>
                <w:sz w:val="20"/>
                <w:szCs w:val="20"/>
              </w:rPr>
            </w:pPr>
          </w:p>
          <w:p w:rsidR="00F5627C" w:rsidRPr="007F70A4" w:rsidRDefault="00F5627C" w:rsidP="009A18A9">
            <w:pPr>
              <w:spacing w:after="0" w:line="240" w:lineRule="auto"/>
              <w:rPr>
                <w:rFonts w:ascii="Arial" w:eastAsia="Times New Roman" w:hAnsi="Arial" w:cs="Arial"/>
                <w:color w:val="FF0000"/>
                <w:sz w:val="20"/>
                <w:szCs w:val="20"/>
              </w:rPr>
            </w:pP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c>
          <w:tcPr>
            <w:tcW w:w="3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r>
      <w:tr w:rsidR="0031494E" w:rsidRPr="00B234A9" w:rsidTr="00F5627C">
        <w:tc>
          <w:tcPr>
            <w:tcW w:w="19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Default="0031494E" w:rsidP="009A18A9">
            <w:pPr>
              <w:spacing w:after="0" w:line="240" w:lineRule="auto"/>
              <w:rPr>
                <w:rFonts w:ascii="Arial" w:eastAsia="Times New Roman" w:hAnsi="Arial" w:cs="Arial"/>
                <w:color w:val="FF0000"/>
                <w:sz w:val="20"/>
                <w:szCs w:val="20"/>
              </w:rPr>
            </w:pPr>
          </w:p>
          <w:p w:rsidR="00F5627C" w:rsidRDefault="00F5627C" w:rsidP="009A18A9">
            <w:pPr>
              <w:spacing w:after="0" w:line="240" w:lineRule="auto"/>
              <w:rPr>
                <w:rFonts w:ascii="Arial" w:eastAsia="Times New Roman" w:hAnsi="Arial" w:cs="Arial"/>
                <w:color w:val="FF0000"/>
                <w:sz w:val="20"/>
                <w:szCs w:val="20"/>
              </w:rPr>
            </w:pPr>
          </w:p>
          <w:p w:rsidR="00F5627C" w:rsidRPr="007F70A4" w:rsidRDefault="00F5627C" w:rsidP="009A18A9">
            <w:pPr>
              <w:spacing w:after="0" w:line="240" w:lineRule="auto"/>
              <w:rPr>
                <w:rFonts w:ascii="Arial" w:eastAsia="Times New Roman" w:hAnsi="Arial" w:cs="Arial"/>
                <w:color w:val="FF0000"/>
                <w:sz w:val="20"/>
                <w:szCs w:val="20"/>
              </w:rPr>
            </w:pP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c>
          <w:tcPr>
            <w:tcW w:w="3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r>
    </w:tbl>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It’s more direct to measure the weight of the He gas, then determine the number of moles. Develop a procedure to determine the total weight of air present in the balloon. You have the following items available to you:</w:t>
      </w:r>
    </w:p>
    <w:p w:rsidR="0031494E" w:rsidRPr="00B234A9" w:rsidRDefault="0031494E" w:rsidP="009A18A9">
      <w:pPr>
        <w:numPr>
          <w:ilvl w:val="1"/>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Electronic balance</w:t>
      </w:r>
    </w:p>
    <w:p w:rsidR="0031494E" w:rsidRPr="00B234A9" w:rsidRDefault="0031494E" w:rsidP="009A18A9">
      <w:pPr>
        <w:numPr>
          <w:ilvl w:val="1"/>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Rock</w:t>
      </w:r>
    </w:p>
    <w:p w:rsidR="0031494E" w:rsidRPr="00B234A9" w:rsidRDefault="0031494E" w:rsidP="009A18A9">
      <w:pPr>
        <w:numPr>
          <w:ilvl w:val="1"/>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Small piece of tape</w:t>
      </w:r>
    </w:p>
    <w:p w:rsidR="0031494E" w:rsidRPr="00B234A9" w:rsidRDefault="0085173B" w:rsidP="009A18A9">
      <w:pPr>
        <w:numPr>
          <w:ilvl w:val="1"/>
          <w:numId w:val="13"/>
        </w:num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Floating balloon</w:t>
      </w:r>
      <w:r w:rsidR="0031494E" w:rsidRPr="00B234A9">
        <w:rPr>
          <w:rFonts w:ascii="Arial" w:eastAsia="Times New Roman" w:hAnsi="Arial" w:cs="Arial"/>
          <w:sz w:val="20"/>
          <w:szCs w:val="20"/>
        </w:rPr>
        <w:t xml:space="preserve"> filled partially with He</w:t>
      </w:r>
      <w:r>
        <w:rPr>
          <w:rFonts w:ascii="Arial" w:eastAsia="Times New Roman" w:hAnsi="Arial" w:cs="Arial"/>
          <w:sz w:val="20"/>
          <w:szCs w:val="20"/>
        </w:rPr>
        <w:t>, attached to a ribbon</w:t>
      </w:r>
    </w:p>
    <w:p w:rsidR="0031494E" w:rsidRPr="00B234A9" w:rsidRDefault="0031494E" w:rsidP="009A18A9">
      <w:pPr>
        <w:numPr>
          <w:ilvl w:val="1"/>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Identical uninflated balloon and ribbon</w:t>
      </w:r>
    </w:p>
    <w:p w:rsidR="0031494E" w:rsidRPr="00B234A9" w:rsidRDefault="0031494E" w:rsidP="009A18A9">
      <w:pPr>
        <w:numPr>
          <w:ilvl w:val="1"/>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Resources to get gas constants</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rPr>
          <w:rFonts w:ascii="Arial" w:eastAsia="Times New Roman" w:hAnsi="Arial" w:cs="Arial"/>
          <w:sz w:val="20"/>
          <w:szCs w:val="20"/>
        </w:rPr>
      </w:pPr>
    </w:p>
    <w:p w:rsidR="00F5627C" w:rsidRDefault="00F5627C">
      <w:pPr>
        <w:rPr>
          <w:rFonts w:ascii="Arial" w:eastAsia="Times New Roman" w:hAnsi="Arial" w:cs="Arial"/>
          <w:sz w:val="20"/>
          <w:szCs w:val="20"/>
        </w:rPr>
      </w:pPr>
      <w:r>
        <w:rPr>
          <w:rFonts w:ascii="Arial" w:eastAsia="Times New Roman" w:hAnsi="Arial" w:cs="Arial"/>
          <w:sz w:val="20"/>
          <w:szCs w:val="20"/>
        </w:rPr>
        <w:br w:type="page"/>
      </w:r>
    </w:p>
    <w:p w:rsidR="0031494E" w:rsidRPr="00B234A9" w:rsidRDefault="0031494E" w:rsidP="009A18A9">
      <w:pPr>
        <w:spacing w:after="0" w:line="240" w:lineRule="auto"/>
        <w:ind w:left="360"/>
        <w:rPr>
          <w:rFonts w:ascii="Arial" w:eastAsia="Times New Roman" w:hAnsi="Arial" w:cs="Arial"/>
          <w:sz w:val="20"/>
          <w:szCs w:val="20"/>
        </w:rPr>
      </w:pPr>
      <w:r w:rsidRPr="00B234A9">
        <w:rPr>
          <w:rFonts w:ascii="Arial" w:eastAsia="Times New Roman" w:hAnsi="Arial" w:cs="Arial"/>
          <w:sz w:val="20"/>
          <w:szCs w:val="20"/>
        </w:rPr>
        <w:lastRenderedPageBreak/>
        <w:t>Before you record the numbers on the electronic balance, draw force diagrams for the following:</w:t>
      </w:r>
    </w:p>
    <w:p w:rsidR="00F5627C" w:rsidRDefault="00F5627C" w:rsidP="009A18A9">
      <w:pPr>
        <w:spacing w:after="0" w:line="240" w:lineRule="auto"/>
        <w:ind w:left="360"/>
        <w:rPr>
          <w:rFonts w:ascii="Arial" w:eastAsia="Times New Roman" w:hAnsi="Arial" w:cs="Arial"/>
          <w:i/>
          <w:iCs/>
          <w:sz w:val="20"/>
          <w:szCs w:val="20"/>
        </w:rPr>
      </w:pPr>
    </w:p>
    <w:p w:rsidR="00F5627C" w:rsidRDefault="00F5627C" w:rsidP="009A18A9">
      <w:pPr>
        <w:spacing w:after="0" w:line="240" w:lineRule="auto"/>
        <w:ind w:left="360"/>
        <w:rPr>
          <w:rFonts w:ascii="Arial" w:eastAsia="Times New Roman" w:hAnsi="Arial" w:cs="Arial"/>
          <w:i/>
          <w:iCs/>
          <w:sz w:val="20"/>
          <w:szCs w:val="20"/>
        </w:rPr>
      </w:pPr>
    </w:p>
    <w:p w:rsidR="0031494E" w:rsidRPr="00F5627C" w:rsidRDefault="00F5627C" w:rsidP="006F5EC1">
      <w:pPr>
        <w:spacing w:after="0" w:line="240" w:lineRule="auto"/>
        <w:rPr>
          <w:rFonts w:ascii="Arial" w:eastAsia="Times New Roman" w:hAnsi="Arial" w:cs="Arial"/>
          <w:sz w:val="20"/>
          <w:szCs w:val="20"/>
        </w:rPr>
      </w:pPr>
      <w:r w:rsidRPr="00F5627C">
        <w:rPr>
          <w:rFonts w:ascii="Arial" w:eastAsia="Times New Roman" w:hAnsi="Arial" w:cs="Arial"/>
          <w:iCs/>
          <w:sz w:val="20"/>
          <w:szCs w:val="20"/>
        </w:rPr>
        <w:t>Rock</w:t>
      </w:r>
      <w:r w:rsidR="006F5EC1">
        <w:rPr>
          <w:rFonts w:ascii="Arial" w:eastAsia="Times New Roman" w:hAnsi="Arial" w:cs="Arial"/>
          <w:iCs/>
          <w:sz w:val="20"/>
          <w:szCs w:val="20"/>
        </w:rPr>
        <w:t xml:space="preserve"> on scale, attached to balloon</w:t>
      </w:r>
      <w:r w:rsidRPr="00F5627C">
        <w:rPr>
          <w:rFonts w:ascii="Arial" w:eastAsia="Times New Roman" w:hAnsi="Arial" w:cs="Arial"/>
          <w:iCs/>
          <w:sz w:val="20"/>
          <w:szCs w:val="20"/>
        </w:rPr>
        <w:t xml:space="preserve"> </w:t>
      </w:r>
      <w:r w:rsidRPr="00F5627C">
        <w:rPr>
          <w:rFonts w:ascii="Arial" w:eastAsia="Times New Roman" w:hAnsi="Arial" w:cs="Arial"/>
          <w:iCs/>
          <w:sz w:val="20"/>
          <w:szCs w:val="20"/>
        </w:rPr>
        <w:tab/>
      </w:r>
      <w:r w:rsidRPr="00F5627C">
        <w:rPr>
          <w:rFonts w:ascii="Arial" w:eastAsia="Times New Roman" w:hAnsi="Arial" w:cs="Arial"/>
          <w:iCs/>
          <w:sz w:val="20"/>
          <w:szCs w:val="20"/>
        </w:rPr>
        <w:tab/>
      </w:r>
      <w:r w:rsidRPr="00F5627C">
        <w:rPr>
          <w:rFonts w:ascii="Arial" w:eastAsia="Times New Roman" w:hAnsi="Arial" w:cs="Arial"/>
          <w:iCs/>
          <w:sz w:val="20"/>
          <w:szCs w:val="20"/>
        </w:rPr>
        <w:tab/>
      </w:r>
      <w:r w:rsidRPr="00F5627C">
        <w:rPr>
          <w:rFonts w:ascii="Arial" w:eastAsia="Times New Roman" w:hAnsi="Arial" w:cs="Arial"/>
          <w:iCs/>
          <w:sz w:val="20"/>
          <w:szCs w:val="20"/>
        </w:rPr>
        <w:tab/>
        <w:t>B</w:t>
      </w:r>
      <w:r w:rsidR="0031494E" w:rsidRPr="00F5627C">
        <w:rPr>
          <w:rFonts w:ascii="Arial" w:eastAsia="Times New Roman" w:hAnsi="Arial" w:cs="Arial"/>
          <w:iCs/>
          <w:sz w:val="20"/>
          <w:szCs w:val="20"/>
        </w:rPr>
        <w:t>ag (b</w:t>
      </w:r>
      <w:r w:rsidRPr="00F5627C">
        <w:rPr>
          <w:rFonts w:ascii="Arial" w:eastAsia="Times New Roman" w:hAnsi="Arial" w:cs="Arial"/>
          <w:iCs/>
          <w:sz w:val="20"/>
          <w:szCs w:val="20"/>
        </w:rPr>
        <w:t>alloon/ribbon/gas combination)</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rPr>
          <w:rFonts w:ascii="Arial" w:eastAsia="Times New Roman" w:hAnsi="Arial" w:cs="Arial"/>
          <w:sz w:val="20"/>
          <w:szCs w:val="20"/>
        </w:rPr>
      </w:pPr>
    </w:p>
    <w:p w:rsidR="0031494E" w:rsidRDefault="0031494E"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7F70A4" w:rsidRDefault="007F70A4"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Default="009A18A9" w:rsidP="009A18A9">
      <w:pPr>
        <w:spacing w:after="0" w:line="240" w:lineRule="auto"/>
        <w:rPr>
          <w:rFonts w:ascii="Arial" w:eastAsia="Times New Roman" w:hAnsi="Arial" w:cs="Arial"/>
          <w:sz w:val="20"/>
          <w:szCs w:val="20"/>
        </w:rPr>
      </w:pPr>
    </w:p>
    <w:p w:rsidR="009A18A9" w:rsidRPr="00B234A9" w:rsidRDefault="009A18A9" w:rsidP="009A18A9">
      <w:pPr>
        <w:spacing w:after="0" w:line="240" w:lineRule="auto"/>
        <w:rPr>
          <w:rFonts w:ascii="Arial" w:eastAsia="Times New Roman" w:hAnsi="Arial" w:cs="Arial"/>
          <w:sz w:val="20"/>
          <w:szCs w:val="20"/>
        </w:rPr>
      </w:pPr>
    </w:p>
    <w:p w:rsidR="0031494E" w:rsidRPr="009A18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 xml:space="preserve">Using the force diagrams to guide you, write an expression for the </w:t>
      </w:r>
      <w:r w:rsidRPr="00B234A9">
        <w:rPr>
          <w:rFonts w:ascii="Arial" w:eastAsia="Times New Roman" w:hAnsi="Arial" w:cs="Arial"/>
          <w:b/>
          <w:bCs/>
          <w:sz w:val="20"/>
          <w:szCs w:val="20"/>
        </w:rPr>
        <w:t xml:space="preserve">force </w:t>
      </w:r>
      <w:r w:rsidRPr="00B234A9">
        <w:rPr>
          <w:rFonts w:ascii="Arial" w:eastAsia="Times New Roman" w:hAnsi="Arial" w:cs="Arial"/>
          <w:sz w:val="20"/>
          <w:szCs w:val="20"/>
        </w:rPr>
        <w:t>that could be determined from the measurement on the scale.</w:t>
      </w:r>
    </w:p>
    <w:p w:rsidR="0031494E" w:rsidRDefault="0031494E" w:rsidP="009A18A9">
      <w:pPr>
        <w:spacing w:after="0" w:line="240" w:lineRule="auto"/>
        <w:rPr>
          <w:rFonts w:ascii="Arial" w:eastAsia="Times New Roman" w:hAnsi="Arial" w:cs="Arial"/>
          <w:color w:val="FF0000"/>
          <w:sz w:val="20"/>
          <w:szCs w:val="20"/>
        </w:rPr>
      </w:pPr>
    </w:p>
    <w:p w:rsidR="00F5627C" w:rsidRDefault="00F5627C" w:rsidP="009A18A9">
      <w:pPr>
        <w:spacing w:after="0" w:line="240" w:lineRule="auto"/>
        <w:rPr>
          <w:rFonts w:ascii="Arial" w:eastAsia="Times New Roman" w:hAnsi="Arial" w:cs="Arial"/>
          <w:color w:val="FF0000"/>
          <w:sz w:val="20"/>
          <w:szCs w:val="20"/>
        </w:rPr>
      </w:pPr>
    </w:p>
    <w:p w:rsidR="00F5627C" w:rsidRPr="00B234A9" w:rsidRDefault="00F5627C" w:rsidP="009A18A9">
      <w:pPr>
        <w:spacing w:after="0" w:line="240" w:lineRule="auto"/>
        <w:rPr>
          <w:rFonts w:ascii="Arial" w:eastAsia="Times New Roman" w:hAnsi="Arial" w:cs="Arial"/>
          <w:sz w:val="20"/>
          <w:szCs w:val="20"/>
        </w:rPr>
      </w:pPr>
    </w:p>
    <w:p w:rsidR="0031494E" w:rsidRPr="009A18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Break apart this expression so that you can get the force of the earth on the He gas (weight) alone!</w:t>
      </w:r>
    </w:p>
    <w:p w:rsidR="0031494E" w:rsidRDefault="0031494E" w:rsidP="009A18A9">
      <w:pPr>
        <w:spacing w:after="0" w:line="240" w:lineRule="auto"/>
        <w:ind w:left="360"/>
        <w:rPr>
          <w:rFonts w:ascii="Arial" w:eastAsia="Times New Roman" w:hAnsi="Arial" w:cs="Arial"/>
          <w:color w:val="FF0000"/>
          <w:sz w:val="20"/>
          <w:szCs w:val="20"/>
        </w:rPr>
      </w:pPr>
    </w:p>
    <w:p w:rsidR="00F5627C" w:rsidRDefault="00F5627C" w:rsidP="009A18A9">
      <w:pPr>
        <w:spacing w:after="0" w:line="240" w:lineRule="auto"/>
        <w:ind w:left="360"/>
        <w:rPr>
          <w:rFonts w:ascii="Arial" w:eastAsia="Times New Roman" w:hAnsi="Arial" w:cs="Arial"/>
          <w:color w:val="FF0000"/>
          <w:sz w:val="20"/>
          <w:szCs w:val="20"/>
        </w:rPr>
      </w:pPr>
    </w:p>
    <w:p w:rsidR="00F5627C" w:rsidRPr="007F70A4" w:rsidRDefault="00F5627C" w:rsidP="009A18A9">
      <w:pPr>
        <w:spacing w:after="0" w:line="240" w:lineRule="auto"/>
        <w:ind w:left="360"/>
        <w:rPr>
          <w:rFonts w:ascii="Arial" w:eastAsia="Times New Roman" w:hAnsi="Arial" w:cs="Arial"/>
          <w:color w:val="FF0000"/>
          <w:sz w:val="20"/>
          <w:szCs w:val="20"/>
        </w:rPr>
      </w:pP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Of all of these forces in the equation, how could we measure each one in order to have the weight of the He (F</w:t>
      </w:r>
      <w:r w:rsidR="0085173B">
        <w:rPr>
          <w:rFonts w:ascii="Arial" w:eastAsia="Times New Roman" w:hAnsi="Arial" w:cs="Arial"/>
          <w:sz w:val="20"/>
          <w:szCs w:val="20"/>
          <w:vertAlign w:val="subscript"/>
        </w:rPr>
        <w:t>g E</w:t>
      </w:r>
      <w:r w:rsidRPr="00B234A9">
        <w:rPr>
          <w:rFonts w:ascii="Arial" w:eastAsia="Times New Roman" w:hAnsi="Arial" w:cs="Arial"/>
          <w:sz w:val="20"/>
          <w:szCs w:val="20"/>
          <w:vertAlign w:val="subscript"/>
        </w:rPr>
        <w:t>arth</w:t>
      </w:r>
      <w:r w:rsidRPr="00B234A9">
        <w:rPr>
          <w:rFonts w:ascii="Arial" w:eastAsia="Times New Roman" w:hAnsi="Arial" w:cs="Arial"/>
          <w:sz w:val="20"/>
          <w:szCs w:val="20"/>
        </w:rPr>
        <w:t xml:space="preserve"> on He) be the only unknown?</w:t>
      </w:r>
    </w:p>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ab/>
      </w:r>
    </w:p>
    <w:tbl>
      <w:tblPr>
        <w:tblW w:w="0" w:type="auto"/>
        <w:tblCellMar>
          <w:top w:w="15" w:type="dxa"/>
          <w:left w:w="15" w:type="dxa"/>
          <w:bottom w:w="15" w:type="dxa"/>
          <w:right w:w="15" w:type="dxa"/>
        </w:tblCellMar>
        <w:tblLook w:val="04A0" w:firstRow="1" w:lastRow="0" w:firstColumn="1" w:lastColumn="0" w:noHBand="0" w:noVBand="1"/>
      </w:tblPr>
      <w:tblGrid>
        <w:gridCol w:w="1432"/>
        <w:gridCol w:w="6009"/>
        <w:gridCol w:w="1903"/>
      </w:tblGrid>
      <w:tr w:rsidR="0031494E" w:rsidRPr="00B234A9" w:rsidTr="00FC73D8">
        <w:tc>
          <w:tcPr>
            <w:tcW w:w="1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Factor</w:t>
            </w:r>
          </w:p>
        </w:tc>
        <w:tc>
          <w:tcPr>
            <w:tcW w:w="60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Describe how it could be measured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Record the measurement</w:t>
            </w:r>
          </w:p>
        </w:tc>
      </w:tr>
      <w:tr w:rsidR="0031494E" w:rsidRPr="00B234A9" w:rsidTr="00FC73D8">
        <w:tc>
          <w:tcPr>
            <w:tcW w:w="1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Default="0031494E" w:rsidP="009A18A9">
            <w:pPr>
              <w:spacing w:after="0" w:line="240" w:lineRule="auto"/>
              <w:rPr>
                <w:rFonts w:ascii="Arial" w:eastAsia="Times New Roman" w:hAnsi="Arial" w:cs="Arial"/>
                <w:color w:val="FF0000"/>
                <w:sz w:val="20"/>
                <w:szCs w:val="20"/>
              </w:rPr>
            </w:pPr>
          </w:p>
          <w:p w:rsidR="00F5627C" w:rsidRPr="007F70A4" w:rsidRDefault="00F5627C" w:rsidP="009A18A9">
            <w:pPr>
              <w:spacing w:after="0" w:line="240" w:lineRule="auto"/>
              <w:rPr>
                <w:rFonts w:ascii="Arial" w:eastAsia="Times New Roman" w:hAnsi="Arial" w:cs="Arial"/>
                <w:color w:val="FF0000"/>
                <w:sz w:val="20"/>
                <w:szCs w:val="20"/>
              </w:rPr>
            </w:pPr>
          </w:p>
        </w:tc>
        <w:tc>
          <w:tcPr>
            <w:tcW w:w="60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Default="0031494E" w:rsidP="009A18A9">
            <w:pPr>
              <w:spacing w:after="0" w:line="240" w:lineRule="auto"/>
              <w:rPr>
                <w:rFonts w:ascii="Arial" w:eastAsia="Times New Roman" w:hAnsi="Arial" w:cs="Arial"/>
                <w:iCs/>
                <w:color w:val="FF0000"/>
                <w:sz w:val="20"/>
                <w:szCs w:val="20"/>
              </w:rPr>
            </w:pPr>
          </w:p>
          <w:p w:rsidR="00F5627C" w:rsidRPr="007F70A4" w:rsidRDefault="00F5627C" w:rsidP="009A18A9">
            <w:pPr>
              <w:spacing w:after="0" w:line="240" w:lineRule="auto"/>
              <w:rPr>
                <w:rFonts w:ascii="Arial" w:eastAsia="Times New Roman" w:hAnsi="Arial" w:cs="Arial"/>
                <w:color w:val="FF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r>
      <w:tr w:rsidR="0031494E" w:rsidRPr="00B234A9" w:rsidTr="00FC73D8">
        <w:tc>
          <w:tcPr>
            <w:tcW w:w="1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c>
          <w:tcPr>
            <w:tcW w:w="60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5627C" w:rsidRDefault="00F5627C" w:rsidP="009A18A9">
            <w:pPr>
              <w:spacing w:after="0" w:line="240" w:lineRule="auto"/>
              <w:rPr>
                <w:rFonts w:ascii="Arial" w:eastAsia="Times New Roman" w:hAnsi="Arial" w:cs="Arial"/>
                <w:color w:val="FF0000"/>
                <w:sz w:val="20"/>
                <w:szCs w:val="20"/>
              </w:rPr>
            </w:pPr>
          </w:p>
          <w:p w:rsidR="00F5627C" w:rsidRPr="007F70A4" w:rsidRDefault="00F5627C" w:rsidP="009A18A9">
            <w:pPr>
              <w:spacing w:after="0" w:line="240" w:lineRule="auto"/>
              <w:rPr>
                <w:rFonts w:ascii="Arial" w:eastAsia="Times New Roman" w:hAnsi="Arial" w:cs="Arial"/>
                <w:color w:val="FF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r>
      <w:tr w:rsidR="0031494E" w:rsidRPr="00B234A9" w:rsidTr="00FC73D8">
        <w:tc>
          <w:tcPr>
            <w:tcW w:w="1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c>
          <w:tcPr>
            <w:tcW w:w="60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Default="0031494E" w:rsidP="009A18A9">
            <w:pPr>
              <w:spacing w:after="0" w:line="240" w:lineRule="auto"/>
              <w:rPr>
                <w:rFonts w:ascii="Arial" w:eastAsia="Times New Roman" w:hAnsi="Arial" w:cs="Arial"/>
                <w:color w:val="FF0000"/>
                <w:sz w:val="20"/>
                <w:szCs w:val="20"/>
              </w:rPr>
            </w:pPr>
          </w:p>
          <w:p w:rsidR="00F5627C" w:rsidRPr="007F70A4" w:rsidRDefault="00F5627C" w:rsidP="009A18A9">
            <w:pPr>
              <w:spacing w:after="0" w:line="240" w:lineRule="auto"/>
              <w:rPr>
                <w:rFonts w:ascii="Arial" w:eastAsia="Times New Roman" w:hAnsi="Arial" w:cs="Arial"/>
                <w:color w:val="FF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r>
      <w:tr w:rsidR="0031494E" w:rsidRPr="00B234A9" w:rsidTr="00FC73D8">
        <w:tc>
          <w:tcPr>
            <w:tcW w:w="1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Default="0031494E" w:rsidP="009A18A9">
            <w:pPr>
              <w:spacing w:after="0" w:line="240" w:lineRule="auto"/>
              <w:rPr>
                <w:rFonts w:ascii="Arial" w:eastAsia="Times New Roman" w:hAnsi="Arial" w:cs="Arial"/>
                <w:color w:val="FF0000"/>
                <w:sz w:val="20"/>
                <w:szCs w:val="20"/>
              </w:rPr>
            </w:pPr>
          </w:p>
          <w:p w:rsidR="00F5627C" w:rsidRPr="007F70A4" w:rsidRDefault="00F5627C" w:rsidP="009A18A9">
            <w:pPr>
              <w:spacing w:after="0" w:line="240" w:lineRule="auto"/>
              <w:rPr>
                <w:rFonts w:ascii="Arial" w:eastAsia="Times New Roman" w:hAnsi="Arial" w:cs="Arial"/>
                <w:color w:val="FF0000"/>
                <w:sz w:val="20"/>
                <w:szCs w:val="20"/>
              </w:rPr>
            </w:pPr>
          </w:p>
        </w:tc>
        <w:tc>
          <w:tcPr>
            <w:tcW w:w="60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r>
    </w:tbl>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lastRenderedPageBreak/>
        <w:t>At this point, it seems as though the quest to measure the volume of the He in the balloon has only gotten more complic</w:t>
      </w:r>
      <w:r w:rsidR="009B5240">
        <w:rPr>
          <w:rFonts w:ascii="Arial" w:eastAsia="Times New Roman" w:hAnsi="Arial" w:cs="Arial"/>
          <w:sz w:val="20"/>
          <w:szCs w:val="20"/>
        </w:rPr>
        <w:t>ated! Using Archimedes’ Principle, explain what information must be known to determine the weight of the displaced air.</w:t>
      </w:r>
    </w:p>
    <w:p w:rsidR="0031494E" w:rsidRDefault="0031494E" w:rsidP="009A18A9">
      <w:pPr>
        <w:spacing w:after="0" w:line="240" w:lineRule="auto"/>
        <w:rPr>
          <w:rFonts w:ascii="Arial" w:eastAsia="Times New Roman" w:hAnsi="Arial" w:cs="Arial"/>
          <w:color w:val="FF0000"/>
          <w:sz w:val="20"/>
          <w:szCs w:val="20"/>
        </w:rPr>
      </w:pPr>
    </w:p>
    <w:p w:rsidR="00F5627C" w:rsidRDefault="00F5627C" w:rsidP="009A18A9">
      <w:pPr>
        <w:spacing w:after="0" w:line="240" w:lineRule="auto"/>
        <w:rPr>
          <w:rFonts w:ascii="Arial" w:eastAsia="Times New Roman" w:hAnsi="Arial" w:cs="Arial"/>
          <w:color w:val="FF0000"/>
          <w:sz w:val="20"/>
          <w:szCs w:val="20"/>
        </w:rPr>
      </w:pPr>
    </w:p>
    <w:p w:rsidR="00F5627C" w:rsidRPr="00B234A9" w:rsidRDefault="00F5627C" w:rsidP="009A18A9">
      <w:pPr>
        <w:spacing w:after="0" w:line="240" w:lineRule="auto"/>
        <w:rPr>
          <w:rFonts w:ascii="Arial" w:eastAsia="Times New Roman" w:hAnsi="Arial" w:cs="Arial"/>
          <w:sz w:val="20"/>
          <w:szCs w:val="20"/>
        </w:rPr>
      </w:pPr>
    </w:p>
    <w:p w:rsidR="0031494E" w:rsidRPr="00B234A9" w:rsidRDefault="0031494E" w:rsidP="009A18A9">
      <w:pPr>
        <w:spacing w:after="0" w:line="240" w:lineRule="auto"/>
        <w:ind w:left="360"/>
        <w:rPr>
          <w:rFonts w:ascii="Arial" w:eastAsia="Times New Roman" w:hAnsi="Arial" w:cs="Arial"/>
          <w:sz w:val="20"/>
          <w:szCs w:val="20"/>
        </w:rPr>
      </w:pPr>
      <w:r w:rsidRPr="00B234A9">
        <w:rPr>
          <w:rFonts w:ascii="Arial" w:eastAsia="Times New Roman" w:hAnsi="Arial" w:cs="Arial"/>
          <w:sz w:val="20"/>
          <w:szCs w:val="20"/>
        </w:rPr>
        <w:t>Typically, with two unknowns, scientist and mathematicians will use a “series of equations” Two equations with two unknowns each should solve this problem.</w:t>
      </w:r>
    </w:p>
    <w:p w:rsidR="0031494E" w:rsidRPr="00B234A9" w:rsidRDefault="0031494E" w:rsidP="009A18A9">
      <w:pPr>
        <w:spacing w:after="0" w:line="240" w:lineRule="auto"/>
        <w:rPr>
          <w:rFonts w:ascii="Arial" w:eastAsia="Times New Roman" w:hAnsi="Arial" w:cs="Arial"/>
          <w:sz w:val="20"/>
          <w:szCs w:val="20"/>
        </w:rPr>
      </w:pPr>
    </w:p>
    <w:p w:rsidR="00B234A9" w:rsidRPr="00B234A9" w:rsidRDefault="0031494E" w:rsidP="009A18A9">
      <w:pPr>
        <w:spacing w:after="0" w:line="240" w:lineRule="auto"/>
        <w:ind w:left="360"/>
        <w:rPr>
          <w:rFonts w:ascii="Arial" w:eastAsia="Times New Roman" w:hAnsi="Arial" w:cs="Arial"/>
          <w:sz w:val="20"/>
          <w:szCs w:val="20"/>
        </w:rPr>
      </w:pPr>
      <w:r w:rsidRPr="00B234A9">
        <w:rPr>
          <w:rFonts w:ascii="Arial" w:eastAsia="Times New Roman" w:hAnsi="Arial" w:cs="Arial"/>
          <w:sz w:val="20"/>
          <w:szCs w:val="20"/>
        </w:rPr>
        <w:t>In the spaces below, start with the Ideal Gas Law, and create two separate expressions for the number of moles of He and displaced air.</w:t>
      </w:r>
    </w:p>
    <w:p w:rsidR="0031494E" w:rsidRPr="00B234A9" w:rsidRDefault="0031494E" w:rsidP="009A18A9">
      <w:pPr>
        <w:spacing w:after="0" w:line="240" w:lineRule="auto"/>
        <w:rPr>
          <w:rFonts w:ascii="Arial" w:eastAsia="Times New Roman" w:hAnsi="Arial" w:cs="Arial"/>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2872"/>
        <w:gridCol w:w="2888"/>
        <w:gridCol w:w="3600"/>
      </w:tblGrid>
      <w:tr w:rsidR="0031494E" w:rsidRPr="00B234A9" w:rsidTr="00F5627C">
        <w:tc>
          <w:tcPr>
            <w:tcW w:w="2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p>
        </w:tc>
        <w:tc>
          <w:tcPr>
            <w:tcW w:w="28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He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Displaced Air</w:t>
            </w:r>
          </w:p>
        </w:tc>
      </w:tr>
      <w:tr w:rsidR="0031494E" w:rsidRPr="00B234A9" w:rsidTr="00F5627C">
        <w:tc>
          <w:tcPr>
            <w:tcW w:w="2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Expressions for n</w:t>
            </w:r>
          </w:p>
        </w:tc>
        <w:tc>
          <w:tcPr>
            <w:tcW w:w="28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Default="0031494E" w:rsidP="009A18A9">
            <w:pPr>
              <w:spacing w:after="0" w:line="240" w:lineRule="auto"/>
              <w:rPr>
                <w:rFonts w:ascii="Arial" w:eastAsia="Times New Roman" w:hAnsi="Arial" w:cs="Arial"/>
                <w:color w:val="FF0000"/>
                <w:sz w:val="20"/>
                <w:szCs w:val="20"/>
              </w:rPr>
            </w:pPr>
          </w:p>
          <w:p w:rsidR="00F5627C" w:rsidRDefault="00F5627C" w:rsidP="009A18A9">
            <w:pPr>
              <w:spacing w:after="0" w:line="240" w:lineRule="auto"/>
              <w:rPr>
                <w:rFonts w:ascii="Arial" w:eastAsia="Times New Roman" w:hAnsi="Arial" w:cs="Arial"/>
                <w:color w:val="FF0000"/>
                <w:sz w:val="20"/>
                <w:szCs w:val="20"/>
              </w:rPr>
            </w:pPr>
          </w:p>
          <w:p w:rsidR="00F5627C" w:rsidRPr="007F70A4" w:rsidRDefault="00F5627C" w:rsidP="009A18A9">
            <w:pPr>
              <w:spacing w:after="0" w:line="240" w:lineRule="auto"/>
              <w:rPr>
                <w:rFonts w:ascii="Arial" w:eastAsia="Times New Roman" w:hAnsi="Arial" w:cs="Arial"/>
                <w:color w:val="FF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r>
    </w:tbl>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Ultimately, we are interested in developing expressions for the weight of the He and the weight (buoyant force caused by) the displaced air so we can place it into the equation from 5. Rewrite the above expressions so that you could solve for mass, and then write a modified expression to solve for weight.</w:t>
      </w:r>
    </w:p>
    <w:p w:rsidR="0031494E" w:rsidRPr="00B234A9" w:rsidRDefault="0031494E" w:rsidP="009A18A9">
      <w:pPr>
        <w:spacing w:after="0" w:line="240" w:lineRule="auto"/>
        <w:rPr>
          <w:rFonts w:ascii="Arial" w:eastAsia="Times New Roman" w:hAnsi="Arial" w:cs="Arial"/>
          <w:sz w:val="20"/>
          <w:szCs w:val="20"/>
        </w:rPr>
      </w:pPr>
    </w:p>
    <w:tbl>
      <w:tblPr>
        <w:tblW w:w="9352" w:type="dxa"/>
        <w:tblCellMar>
          <w:top w:w="15" w:type="dxa"/>
          <w:left w:w="15" w:type="dxa"/>
          <w:bottom w:w="15" w:type="dxa"/>
          <w:right w:w="15" w:type="dxa"/>
        </w:tblCellMar>
        <w:tblLook w:val="04A0" w:firstRow="1" w:lastRow="0" w:firstColumn="1" w:lastColumn="0" w:noHBand="0" w:noVBand="1"/>
      </w:tblPr>
      <w:tblGrid>
        <w:gridCol w:w="2872"/>
        <w:gridCol w:w="2880"/>
        <w:gridCol w:w="3600"/>
      </w:tblGrid>
      <w:tr w:rsidR="0031494E" w:rsidRPr="00B234A9" w:rsidTr="00F5627C">
        <w:tc>
          <w:tcPr>
            <w:tcW w:w="2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p>
        </w:tc>
        <w:tc>
          <w:tcPr>
            <w:tcW w:w="28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He</w:t>
            </w:r>
          </w:p>
        </w:tc>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Displaced Air</w:t>
            </w:r>
          </w:p>
        </w:tc>
      </w:tr>
      <w:tr w:rsidR="0031494E" w:rsidRPr="00B234A9" w:rsidTr="00F5627C">
        <w:tc>
          <w:tcPr>
            <w:tcW w:w="2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 xml:space="preserve">Expressions for </w:t>
            </w:r>
            <w:r w:rsidRPr="00B234A9">
              <w:rPr>
                <w:rFonts w:ascii="Arial" w:eastAsia="Times New Roman" w:hAnsi="Arial" w:cs="Arial"/>
                <w:b/>
                <w:bCs/>
                <w:sz w:val="20"/>
                <w:szCs w:val="20"/>
              </w:rPr>
              <w:t>mass</w:t>
            </w:r>
          </w:p>
          <w:p w:rsidR="0031494E" w:rsidRPr="00B234A9" w:rsidRDefault="00460C0E" w:rsidP="009A18A9">
            <w:pPr>
              <w:spacing w:after="0" w:line="240" w:lineRule="auto"/>
              <w:rPr>
                <w:rFonts w:ascii="Arial" w:eastAsia="Times New Roman" w:hAnsi="Arial" w:cs="Arial"/>
                <w:sz w:val="20"/>
                <w:szCs w:val="20"/>
              </w:rPr>
            </w:pPr>
            <w:r>
              <w:rPr>
                <w:rFonts w:ascii="Arial" w:eastAsia="Times New Roman" w:hAnsi="Arial" w:cs="Arial"/>
                <w:sz w:val="20"/>
                <w:szCs w:val="20"/>
              </w:rPr>
              <w:t>(Hint: n = m/M</w:t>
            </w:r>
            <w:bookmarkStart w:id="0" w:name="_GoBack"/>
            <w:bookmarkEnd w:id="0"/>
            <w:r w:rsidR="0031494E" w:rsidRPr="00B234A9">
              <w:rPr>
                <w:rFonts w:ascii="Arial" w:eastAsia="Times New Roman" w:hAnsi="Arial" w:cs="Arial"/>
                <w:sz w:val="20"/>
                <w:szCs w:val="20"/>
              </w:rPr>
              <w:t>)</w:t>
            </w:r>
          </w:p>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M is molar mass for the substance</w:t>
            </w:r>
          </w:p>
        </w:tc>
        <w:tc>
          <w:tcPr>
            <w:tcW w:w="28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Default="0031494E" w:rsidP="009A18A9">
            <w:pPr>
              <w:spacing w:after="0" w:line="240" w:lineRule="auto"/>
              <w:rPr>
                <w:rFonts w:ascii="Arial" w:eastAsia="Times New Roman" w:hAnsi="Arial" w:cs="Arial"/>
                <w:color w:val="FF0000"/>
                <w:sz w:val="20"/>
                <w:szCs w:val="20"/>
              </w:rPr>
            </w:pPr>
          </w:p>
          <w:p w:rsidR="00F5627C" w:rsidRDefault="00F5627C" w:rsidP="009A18A9">
            <w:pPr>
              <w:spacing w:after="0" w:line="240" w:lineRule="auto"/>
              <w:rPr>
                <w:rFonts w:ascii="Arial" w:eastAsia="Times New Roman" w:hAnsi="Arial" w:cs="Arial"/>
                <w:color w:val="FF0000"/>
                <w:sz w:val="20"/>
                <w:szCs w:val="20"/>
              </w:rPr>
            </w:pPr>
          </w:p>
          <w:p w:rsidR="00F5627C" w:rsidRDefault="00F5627C" w:rsidP="009A18A9">
            <w:pPr>
              <w:spacing w:after="0" w:line="240" w:lineRule="auto"/>
              <w:rPr>
                <w:rFonts w:ascii="Arial" w:eastAsia="Times New Roman" w:hAnsi="Arial" w:cs="Arial"/>
                <w:color w:val="FF0000"/>
                <w:sz w:val="20"/>
                <w:szCs w:val="20"/>
              </w:rPr>
            </w:pPr>
          </w:p>
          <w:p w:rsidR="00F5627C" w:rsidRDefault="00F5627C" w:rsidP="009A18A9">
            <w:pPr>
              <w:spacing w:after="0" w:line="240" w:lineRule="auto"/>
              <w:rPr>
                <w:rFonts w:ascii="Arial" w:eastAsia="Times New Roman" w:hAnsi="Arial" w:cs="Arial"/>
                <w:color w:val="FF0000"/>
                <w:sz w:val="20"/>
                <w:szCs w:val="20"/>
              </w:rPr>
            </w:pPr>
          </w:p>
          <w:p w:rsidR="00F5627C" w:rsidRPr="007F70A4" w:rsidRDefault="00F5627C" w:rsidP="009A18A9">
            <w:pPr>
              <w:spacing w:after="0" w:line="240" w:lineRule="auto"/>
              <w:rPr>
                <w:rFonts w:ascii="Arial" w:eastAsia="Times New Roman" w:hAnsi="Arial" w:cs="Arial"/>
                <w:color w:val="FF0000"/>
                <w:sz w:val="20"/>
                <w:szCs w:val="20"/>
              </w:rPr>
            </w:pPr>
          </w:p>
        </w:tc>
      </w:tr>
      <w:tr w:rsidR="0031494E" w:rsidRPr="00B234A9" w:rsidTr="00F5627C">
        <w:tc>
          <w:tcPr>
            <w:tcW w:w="2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B234A9" w:rsidRDefault="0031494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t xml:space="preserve">Expression for </w:t>
            </w:r>
            <w:r w:rsidRPr="00B234A9">
              <w:rPr>
                <w:rFonts w:ascii="Arial" w:eastAsia="Times New Roman" w:hAnsi="Arial" w:cs="Arial"/>
                <w:b/>
                <w:bCs/>
                <w:sz w:val="20"/>
                <w:szCs w:val="20"/>
              </w:rPr>
              <w:t>weight</w:t>
            </w:r>
          </w:p>
        </w:tc>
        <w:tc>
          <w:tcPr>
            <w:tcW w:w="28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Default="0031494E" w:rsidP="009A18A9">
            <w:pPr>
              <w:spacing w:after="0" w:line="240" w:lineRule="auto"/>
              <w:rPr>
                <w:rFonts w:ascii="Arial" w:eastAsia="Times New Roman" w:hAnsi="Arial" w:cs="Arial"/>
                <w:color w:val="FF0000"/>
                <w:sz w:val="20"/>
                <w:szCs w:val="20"/>
              </w:rPr>
            </w:pPr>
          </w:p>
          <w:p w:rsidR="00F5627C" w:rsidRPr="007F70A4" w:rsidRDefault="00F5627C" w:rsidP="009A18A9">
            <w:pPr>
              <w:spacing w:after="0" w:line="240" w:lineRule="auto"/>
              <w:rPr>
                <w:rFonts w:ascii="Arial" w:eastAsia="Times New Roman" w:hAnsi="Arial" w:cs="Arial"/>
                <w:color w:val="FF0000"/>
                <w:sz w:val="20"/>
                <w:szCs w:val="20"/>
              </w:rPr>
            </w:pPr>
          </w:p>
        </w:tc>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1494E" w:rsidRPr="007F70A4" w:rsidRDefault="0031494E" w:rsidP="009A18A9">
            <w:pPr>
              <w:spacing w:after="0" w:line="240" w:lineRule="auto"/>
              <w:rPr>
                <w:rFonts w:ascii="Arial" w:eastAsia="Times New Roman" w:hAnsi="Arial" w:cs="Arial"/>
                <w:color w:val="FF0000"/>
                <w:sz w:val="20"/>
                <w:szCs w:val="20"/>
              </w:rPr>
            </w:pPr>
          </w:p>
        </w:tc>
      </w:tr>
    </w:tbl>
    <w:p w:rsidR="0031494E" w:rsidRPr="00B234A9" w:rsidRDefault="0031494E" w:rsidP="009A18A9">
      <w:pPr>
        <w:spacing w:after="0" w:line="240" w:lineRule="auto"/>
        <w:rPr>
          <w:rFonts w:ascii="Arial" w:eastAsia="Times New Roman" w:hAnsi="Arial" w:cs="Arial"/>
          <w:sz w:val="20"/>
          <w:szCs w:val="20"/>
        </w:rPr>
      </w:pPr>
    </w:p>
    <w:p w:rsidR="0031494E" w:rsidRPr="009A18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Using the expressions for weight, substitute these into the equation from 5.</w:t>
      </w:r>
    </w:p>
    <w:p w:rsidR="0031494E" w:rsidRDefault="0031494E" w:rsidP="009A18A9">
      <w:pPr>
        <w:spacing w:after="0" w:line="240" w:lineRule="auto"/>
        <w:rPr>
          <w:rFonts w:ascii="Arial" w:eastAsia="Times New Roman" w:hAnsi="Arial" w:cs="Arial"/>
          <w:color w:val="FF0000"/>
          <w:sz w:val="20"/>
          <w:szCs w:val="20"/>
        </w:rPr>
      </w:pPr>
    </w:p>
    <w:p w:rsidR="00F5627C" w:rsidRDefault="00F5627C" w:rsidP="009A18A9">
      <w:pPr>
        <w:spacing w:after="0" w:line="240" w:lineRule="auto"/>
        <w:rPr>
          <w:rFonts w:ascii="Arial" w:eastAsia="Times New Roman" w:hAnsi="Arial" w:cs="Arial"/>
          <w:color w:val="FF0000"/>
          <w:sz w:val="20"/>
          <w:szCs w:val="20"/>
        </w:rPr>
      </w:pPr>
    </w:p>
    <w:p w:rsidR="00F5627C" w:rsidRPr="00B234A9" w:rsidRDefault="00F5627C" w:rsidP="009A18A9">
      <w:pPr>
        <w:spacing w:after="0" w:line="240" w:lineRule="auto"/>
        <w:rPr>
          <w:rFonts w:ascii="Arial" w:eastAsia="Times New Roman" w:hAnsi="Arial" w:cs="Arial"/>
          <w:sz w:val="20"/>
          <w:szCs w:val="20"/>
        </w:rPr>
      </w:pPr>
    </w:p>
    <w:p w:rsidR="0031494E" w:rsidRPr="009A18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Explain what is similar and what is different about V</w:t>
      </w:r>
      <w:r w:rsidRPr="00B234A9">
        <w:rPr>
          <w:rFonts w:ascii="Arial" w:eastAsia="Times New Roman" w:hAnsi="Arial" w:cs="Arial"/>
          <w:sz w:val="20"/>
          <w:szCs w:val="20"/>
          <w:vertAlign w:val="subscript"/>
        </w:rPr>
        <w:t>He</w:t>
      </w:r>
      <w:r w:rsidRPr="00B234A9">
        <w:rPr>
          <w:rFonts w:ascii="Arial" w:eastAsia="Times New Roman" w:hAnsi="Arial" w:cs="Arial"/>
          <w:sz w:val="20"/>
          <w:szCs w:val="20"/>
        </w:rPr>
        <w:t xml:space="preserve"> and V</w:t>
      </w:r>
      <w:r w:rsidRPr="00B234A9">
        <w:rPr>
          <w:rFonts w:ascii="Arial" w:eastAsia="Times New Roman" w:hAnsi="Arial" w:cs="Arial"/>
          <w:sz w:val="20"/>
          <w:szCs w:val="20"/>
          <w:vertAlign w:val="subscript"/>
        </w:rPr>
        <w:t>air</w:t>
      </w:r>
      <w:r w:rsidRPr="00B234A9">
        <w:rPr>
          <w:rFonts w:ascii="Arial" w:eastAsia="Times New Roman" w:hAnsi="Arial" w:cs="Arial"/>
          <w:sz w:val="20"/>
          <w:szCs w:val="20"/>
        </w:rPr>
        <w:t xml:space="preserve"> in the expressions above. Provide a justification!</w:t>
      </w:r>
    </w:p>
    <w:p w:rsidR="0031494E" w:rsidRDefault="0031494E" w:rsidP="009A18A9">
      <w:pPr>
        <w:spacing w:after="0" w:line="240" w:lineRule="auto"/>
        <w:ind w:left="360"/>
        <w:rPr>
          <w:rFonts w:ascii="Arial" w:eastAsia="Times New Roman" w:hAnsi="Arial" w:cs="Arial"/>
          <w:iCs/>
          <w:color w:val="FF0000"/>
          <w:sz w:val="20"/>
          <w:szCs w:val="20"/>
        </w:rPr>
      </w:pPr>
    </w:p>
    <w:p w:rsidR="00F5627C" w:rsidRDefault="00F5627C" w:rsidP="009A18A9">
      <w:pPr>
        <w:spacing w:after="0" w:line="240" w:lineRule="auto"/>
        <w:ind w:left="360"/>
        <w:rPr>
          <w:rFonts w:ascii="Arial" w:eastAsia="Times New Roman" w:hAnsi="Arial" w:cs="Arial"/>
          <w:iCs/>
          <w:color w:val="FF0000"/>
          <w:sz w:val="20"/>
          <w:szCs w:val="20"/>
        </w:rPr>
      </w:pPr>
    </w:p>
    <w:p w:rsidR="00F5627C" w:rsidRPr="007F70A4" w:rsidRDefault="00F5627C" w:rsidP="009A18A9">
      <w:pPr>
        <w:spacing w:after="0" w:line="240" w:lineRule="auto"/>
        <w:ind w:left="360"/>
        <w:rPr>
          <w:rFonts w:ascii="Arial" w:eastAsia="Times New Roman" w:hAnsi="Arial" w:cs="Arial"/>
          <w:color w:val="FF0000"/>
          <w:sz w:val="20"/>
          <w:szCs w:val="20"/>
        </w:rPr>
      </w:pP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31494E" w:rsidP="009A18A9">
      <w:pPr>
        <w:pStyle w:val="ListParagraph"/>
        <w:numPr>
          <w:ilvl w:val="0"/>
          <w:numId w:val="13"/>
        </w:numPr>
        <w:spacing w:after="0" w:line="240" w:lineRule="auto"/>
        <w:textAlignment w:val="baseline"/>
        <w:rPr>
          <w:rFonts w:ascii="Arial" w:eastAsia="Times New Roman" w:hAnsi="Arial" w:cs="Arial"/>
          <w:sz w:val="20"/>
          <w:szCs w:val="20"/>
        </w:rPr>
      </w:pPr>
      <w:r w:rsidRPr="00B234A9">
        <w:rPr>
          <w:rFonts w:ascii="Arial" w:eastAsia="Times New Roman" w:hAnsi="Arial" w:cs="Arial"/>
          <w:sz w:val="20"/>
          <w:szCs w:val="20"/>
        </w:rPr>
        <w:t>Insert all known values, and solve for V!</w:t>
      </w:r>
    </w:p>
    <w:p w:rsidR="0031494E" w:rsidRPr="00B234A9" w:rsidRDefault="0031494E" w:rsidP="009A18A9">
      <w:pPr>
        <w:spacing w:after="0" w:line="240" w:lineRule="auto"/>
        <w:rPr>
          <w:rFonts w:ascii="Arial" w:eastAsia="Times New Roman" w:hAnsi="Arial" w:cs="Arial"/>
          <w:sz w:val="20"/>
          <w:szCs w:val="20"/>
        </w:rPr>
      </w:pPr>
    </w:p>
    <w:p w:rsidR="0031494E" w:rsidRPr="00B234A9" w:rsidRDefault="006D25EE" w:rsidP="009A18A9">
      <w:pPr>
        <w:spacing w:after="0" w:line="240" w:lineRule="auto"/>
        <w:rPr>
          <w:rFonts w:ascii="Arial" w:eastAsia="Times New Roman" w:hAnsi="Arial" w:cs="Arial"/>
          <w:sz w:val="20"/>
          <w:szCs w:val="20"/>
        </w:rPr>
      </w:pPr>
      <w:r w:rsidRPr="00B234A9">
        <w:rPr>
          <w:rFonts w:ascii="Arial" w:eastAsia="Times New Roman" w:hAnsi="Arial" w:cs="Arial"/>
          <w:sz w:val="20"/>
          <w:szCs w:val="20"/>
        </w:rPr>
        <w:br/>
      </w:r>
    </w:p>
    <w:p w:rsidR="006D25EE" w:rsidRPr="00B234A9" w:rsidRDefault="006D25EE" w:rsidP="009A18A9">
      <w:pPr>
        <w:spacing w:after="0"/>
        <w:rPr>
          <w:rFonts w:ascii="Arial" w:eastAsia="Times New Roman" w:hAnsi="Arial" w:cs="Arial"/>
          <w:b/>
          <w:bCs/>
          <w:sz w:val="20"/>
          <w:szCs w:val="20"/>
        </w:rPr>
      </w:pPr>
    </w:p>
    <w:sectPr w:rsidR="006D25EE" w:rsidRPr="00B234A9" w:rsidSect="00F942B8">
      <w:headerReference w:type="default" r:id="rId8"/>
      <w:footerReference w:type="default" r:id="rId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C3A" w:rsidRDefault="00B76C3A" w:rsidP="00CC7C8B">
      <w:pPr>
        <w:spacing w:after="0" w:line="240" w:lineRule="auto"/>
      </w:pPr>
      <w:r>
        <w:separator/>
      </w:r>
    </w:p>
  </w:endnote>
  <w:endnote w:type="continuationSeparator" w:id="0">
    <w:p w:rsidR="00B76C3A" w:rsidRDefault="00B76C3A" w:rsidP="00CC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AFF" w:usb1="4000247B" w:usb2="00000001"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0AFF" w:usb1="4000247B"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BE" w:rsidRDefault="008321BE" w:rsidP="00257732">
    <w:pPr>
      <w:pStyle w:val="Footer"/>
      <w:jc w:val="right"/>
      <w:rPr>
        <w:color w:val="F28C00"/>
        <w:sz w:val="28"/>
        <w:szCs w:val="28"/>
      </w:rPr>
    </w:pPr>
    <w:r>
      <w:rPr>
        <w:color w:val="F28C00"/>
        <w:sz w:val="28"/>
        <w:szCs w:val="28"/>
      </w:rPr>
      <w:t>Want more lessons like this</w:t>
    </w:r>
    <w:r w:rsidRPr="00823FAC">
      <w:rPr>
        <w:color w:val="F28C00"/>
        <w:sz w:val="28"/>
        <w:szCs w:val="28"/>
      </w:rPr>
      <w:t>?</w:t>
    </w:r>
    <w:r>
      <w:rPr>
        <w:color w:val="F28C00"/>
        <w:sz w:val="28"/>
        <w:szCs w:val="28"/>
      </w:rPr>
      <w:t xml:space="preserve"> Want a modifiable document? Visit</w:t>
    </w:r>
    <w:r w:rsidRPr="00823FAC">
      <w:rPr>
        <w:color w:val="F28C00"/>
        <w:sz w:val="28"/>
        <w:szCs w:val="28"/>
      </w:rPr>
      <w:t xml:space="preserve"> aapt.org/k12</w:t>
    </w:r>
  </w:p>
  <w:p w:rsidR="00F0051B" w:rsidRPr="00F0051B" w:rsidRDefault="00F0051B" w:rsidP="00F0051B">
    <w:pPr>
      <w:pStyle w:val="Footer"/>
      <w:jc w:val="right"/>
      <w:rPr>
        <w:color w:val="F28C00"/>
        <w:sz w:val="20"/>
        <w:szCs w:val="20"/>
      </w:rPr>
    </w:pPr>
    <w:r>
      <w:rPr>
        <w:color w:val="F28C00"/>
        <w:sz w:val="20"/>
        <w:szCs w:val="20"/>
      </w:rPr>
      <w:t>Lesson framework developed by Rebecca Vieyra: rvieyra@aapt.org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C3A" w:rsidRDefault="00B76C3A" w:rsidP="00CC7C8B">
      <w:pPr>
        <w:spacing w:after="0" w:line="240" w:lineRule="auto"/>
      </w:pPr>
      <w:r>
        <w:separator/>
      </w:r>
    </w:p>
  </w:footnote>
  <w:footnote w:type="continuationSeparator" w:id="0">
    <w:p w:rsidR="00B76C3A" w:rsidRDefault="00B76C3A" w:rsidP="00CC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BE" w:rsidRDefault="008321BE">
    <w:pPr>
      <w:pStyle w:val="Header"/>
    </w:pPr>
    <w:r>
      <w:rPr>
        <w:noProof/>
      </w:rPr>
      <w:drawing>
        <wp:anchor distT="0" distB="0" distL="114300" distR="114300" simplePos="0" relativeHeight="251658240" behindDoc="0" locked="0" layoutInCell="1" allowOverlap="1">
          <wp:simplePos x="0" y="0"/>
          <wp:positionH relativeFrom="column">
            <wp:posOffset>-619125</wp:posOffset>
          </wp:positionH>
          <wp:positionV relativeFrom="paragraph">
            <wp:posOffset>-212725</wp:posOffset>
          </wp:positionV>
          <wp:extent cx="7163116" cy="1062987"/>
          <wp:effectExtent l="0" t="0" r="0" b="4445"/>
          <wp:wrapNone/>
          <wp:docPr id="11" name="Picture 11" descr="https://ci5.googleusercontent.com/proxy/QNJUqmnd2AFDxGprl6GM3gGwqZhAG-OPPFpG7ptFHxr1YjXLCP2iXBK3Soaui44615K0GSB_2XvyBMhFf8akfG3e-MfnxuZz8SXP=s0-d-e1-ft#http://www.aapt.org/Membership/images/Memb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i5.googleusercontent.com/proxy/QNJUqmnd2AFDxGprl6GM3gGwqZhAG-OPPFpG7ptFHxr1YjXLCP2iXBK3Soaui44615K0GSB_2XvyBMhFf8akfG3e-MfnxuZz8SXP=s0-d-e1-ft#http://www.aapt.org/Membership/images/Memb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3116" cy="10629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499"/>
    <w:multiLevelType w:val="hybridMultilevel"/>
    <w:tmpl w:val="C44C25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41D6E"/>
    <w:multiLevelType w:val="hybridMultilevel"/>
    <w:tmpl w:val="85F47F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2CC614B"/>
    <w:multiLevelType w:val="multilevel"/>
    <w:tmpl w:val="8D22E2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51F3B"/>
    <w:multiLevelType w:val="hybridMultilevel"/>
    <w:tmpl w:val="A156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B06BE"/>
    <w:multiLevelType w:val="multilevel"/>
    <w:tmpl w:val="9FD2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A3054"/>
    <w:multiLevelType w:val="multilevel"/>
    <w:tmpl w:val="8B10666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724B8"/>
    <w:multiLevelType w:val="hybridMultilevel"/>
    <w:tmpl w:val="69B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32572"/>
    <w:multiLevelType w:val="multilevel"/>
    <w:tmpl w:val="9C2E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0349E2"/>
    <w:multiLevelType w:val="multilevel"/>
    <w:tmpl w:val="2D6E5A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E7120D"/>
    <w:multiLevelType w:val="multilevel"/>
    <w:tmpl w:val="55F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C5F1B"/>
    <w:multiLevelType w:val="multilevel"/>
    <w:tmpl w:val="8F6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B5DAA"/>
    <w:multiLevelType w:val="multilevel"/>
    <w:tmpl w:val="3FA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F71D3F"/>
    <w:multiLevelType w:val="multilevel"/>
    <w:tmpl w:val="5D969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464A2"/>
    <w:multiLevelType w:val="multilevel"/>
    <w:tmpl w:val="D6924C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F554F"/>
    <w:multiLevelType w:val="multilevel"/>
    <w:tmpl w:val="EAE86A4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EA2427"/>
    <w:multiLevelType w:val="multilevel"/>
    <w:tmpl w:val="24D8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E362C"/>
    <w:multiLevelType w:val="multilevel"/>
    <w:tmpl w:val="E1C041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646F5"/>
    <w:multiLevelType w:val="hybridMultilevel"/>
    <w:tmpl w:val="D87CB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12B2571"/>
    <w:multiLevelType w:val="multilevel"/>
    <w:tmpl w:val="1D906C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9F7D5B"/>
    <w:multiLevelType w:val="hybridMultilevel"/>
    <w:tmpl w:val="121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23E79"/>
    <w:multiLevelType w:val="multilevel"/>
    <w:tmpl w:val="C4384D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8F55CB"/>
    <w:multiLevelType w:val="multilevel"/>
    <w:tmpl w:val="2DE86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4A5885"/>
    <w:multiLevelType w:val="multilevel"/>
    <w:tmpl w:val="4ECEA83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E4F5A3E"/>
    <w:multiLevelType w:val="hybridMultilevel"/>
    <w:tmpl w:val="B01A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E3498"/>
    <w:multiLevelType w:val="multilevel"/>
    <w:tmpl w:val="DC88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A13DB8"/>
    <w:multiLevelType w:val="hybridMultilevel"/>
    <w:tmpl w:val="FAD0A9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99C4C27"/>
    <w:multiLevelType w:val="multilevel"/>
    <w:tmpl w:val="73E6D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C237DC"/>
    <w:multiLevelType w:val="multilevel"/>
    <w:tmpl w:val="6338C4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C107E5"/>
    <w:multiLevelType w:val="multilevel"/>
    <w:tmpl w:val="37CAB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10422E"/>
    <w:multiLevelType w:val="multilevel"/>
    <w:tmpl w:val="20C2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64E6A"/>
    <w:multiLevelType w:val="hybridMultilevel"/>
    <w:tmpl w:val="0270EF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2C83A4F"/>
    <w:multiLevelType w:val="multilevel"/>
    <w:tmpl w:val="4E966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E0374C"/>
    <w:multiLevelType w:val="hybridMultilevel"/>
    <w:tmpl w:val="1BD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10C4E"/>
    <w:multiLevelType w:val="multilevel"/>
    <w:tmpl w:val="5DC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4E64B9"/>
    <w:multiLevelType w:val="hybridMultilevel"/>
    <w:tmpl w:val="9B94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1"/>
  </w:num>
  <w:num w:numId="4">
    <w:abstractNumId w:val="29"/>
  </w:num>
  <w:num w:numId="5">
    <w:abstractNumId w:val="10"/>
  </w:num>
  <w:num w:numId="6">
    <w:abstractNumId w:val="33"/>
  </w:num>
  <w:num w:numId="7">
    <w:abstractNumId w:val="7"/>
  </w:num>
  <w:num w:numId="8">
    <w:abstractNumId w:val="31"/>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5"/>
  </w:num>
  <w:num w:numId="11">
    <w:abstractNumId w:val="12"/>
  </w:num>
  <w:num w:numId="12">
    <w:abstractNumId w:val="24"/>
  </w:num>
  <w:num w:numId="13">
    <w:abstractNumId w:val="22"/>
  </w:num>
  <w:num w:numId="14">
    <w:abstractNumId w:val="28"/>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20"/>
    <w:lvlOverride w:ilvl="0">
      <w:lvl w:ilvl="0">
        <w:numFmt w:val="decimal"/>
        <w:lvlText w:val="%1."/>
        <w:lvlJc w:val="left"/>
      </w:lvl>
    </w:lvlOverride>
  </w:num>
  <w:num w:numId="18">
    <w:abstractNumId w:val="16"/>
    <w:lvlOverride w:ilvl="0">
      <w:lvl w:ilvl="0">
        <w:numFmt w:val="decimal"/>
        <w:lvlText w:val="%1."/>
        <w:lvlJc w:val="left"/>
      </w:lvl>
    </w:lvlOverride>
  </w:num>
  <w:num w:numId="19">
    <w:abstractNumId w:val="14"/>
    <w:lvlOverride w:ilvl="0">
      <w:lvl w:ilvl="0">
        <w:numFmt w:val="decimal"/>
        <w:lvlText w:val="%1."/>
        <w:lvlJc w:val="left"/>
      </w:lvl>
    </w:lvlOverride>
  </w:num>
  <w:num w:numId="20">
    <w:abstractNumId w:val="18"/>
    <w:lvlOverride w:ilvl="0">
      <w:lvl w:ilvl="0">
        <w:numFmt w:val="decimal"/>
        <w:lvlText w:val="%1."/>
        <w:lvlJc w:val="left"/>
      </w:lvl>
    </w:lvlOverride>
  </w:num>
  <w:num w:numId="21">
    <w:abstractNumId w:val="13"/>
    <w:lvlOverride w:ilvl="0">
      <w:lvl w:ilvl="0">
        <w:numFmt w:val="decimal"/>
        <w:lvlText w:val="%1."/>
        <w:lvlJc w:val="left"/>
      </w:lvl>
    </w:lvlOverride>
  </w:num>
  <w:num w:numId="22">
    <w:abstractNumId w:val="27"/>
    <w:lvlOverride w:ilvl="0">
      <w:lvl w:ilvl="0">
        <w:numFmt w:val="decimal"/>
        <w:lvlText w:val="%1."/>
        <w:lvlJc w:val="left"/>
      </w:lvl>
    </w:lvlOverride>
  </w:num>
  <w:num w:numId="23">
    <w:abstractNumId w:val="2"/>
    <w:lvlOverride w:ilvl="0">
      <w:lvl w:ilvl="0">
        <w:numFmt w:val="decimal"/>
        <w:lvlText w:val="%1."/>
        <w:lvlJc w:val="left"/>
      </w:lvl>
    </w:lvlOverride>
  </w:num>
  <w:num w:numId="24">
    <w:abstractNumId w:val="4"/>
  </w:num>
  <w:num w:numId="25">
    <w:abstractNumId w:val="19"/>
  </w:num>
  <w:num w:numId="26">
    <w:abstractNumId w:val="6"/>
  </w:num>
  <w:num w:numId="27">
    <w:abstractNumId w:val="34"/>
  </w:num>
  <w:num w:numId="28">
    <w:abstractNumId w:val="23"/>
  </w:num>
  <w:num w:numId="29">
    <w:abstractNumId w:val="32"/>
  </w:num>
  <w:num w:numId="30">
    <w:abstractNumId w:val="17"/>
  </w:num>
  <w:num w:numId="31">
    <w:abstractNumId w:val="0"/>
  </w:num>
  <w:num w:numId="32">
    <w:abstractNumId w:val="3"/>
  </w:num>
  <w:num w:numId="33">
    <w:abstractNumId w:val="30"/>
  </w:num>
  <w:num w:numId="34">
    <w:abstractNumId w:val="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B9"/>
    <w:rsid w:val="00033155"/>
    <w:rsid w:val="000524DF"/>
    <w:rsid w:val="000A503F"/>
    <w:rsid w:val="000B751E"/>
    <w:rsid w:val="000E3077"/>
    <w:rsid w:val="00116C84"/>
    <w:rsid w:val="00131C7C"/>
    <w:rsid w:val="001D4CCE"/>
    <w:rsid w:val="00223BDA"/>
    <w:rsid w:val="00257732"/>
    <w:rsid w:val="0026246F"/>
    <w:rsid w:val="00280B7F"/>
    <w:rsid w:val="00283B04"/>
    <w:rsid w:val="002A4D26"/>
    <w:rsid w:val="002A5B9F"/>
    <w:rsid w:val="002B298E"/>
    <w:rsid w:val="002C44AB"/>
    <w:rsid w:val="002D1EC5"/>
    <w:rsid w:val="002E6DCB"/>
    <w:rsid w:val="0031494E"/>
    <w:rsid w:val="00381588"/>
    <w:rsid w:val="00394417"/>
    <w:rsid w:val="003C3DCA"/>
    <w:rsid w:val="0045388E"/>
    <w:rsid w:val="00457E03"/>
    <w:rsid w:val="00460C0E"/>
    <w:rsid w:val="00466535"/>
    <w:rsid w:val="0050714D"/>
    <w:rsid w:val="00537AAD"/>
    <w:rsid w:val="00544007"/>
    <w:rsid w:val="005628A8"/>
    <w:rsid w:val="005B0628"/>
    <w:rsid w:val="005C0D79"/>
    <w:rsid w:val="005E4141"/>
    <w:rsid w:val="00634DA4"/>
    <w:rsid w:val="00644DC9"/>
    <w:rsid w:val="0068728F"/>
    <w:rsid w:val="00696E85"/>
    <w:rsid w:val="006D25EE"/>
    <w:rsid w:val="006F0376"/>
    <w:rsid w:val="006F5EC1"/>
    <w:rsid w:val="00722F5F"/>
    <w:rsid w:val="00775699"/>
    <w:rsid w:val="007E5DC1"/>
    <w:rsid w:val="007E7056"/>
    <w:rsid w:val="007F60F2"/>
    <w:rsid w:val="007F70A4"/>
    <w:rsid w:val="00823FAC"/>
    <w:rsid w:val="00831DA2"/>
    <w:rsid w:val="008321BE"/>
    <w:rsid w:val="0085173B"/>
    <w:rsid w:val="008B1B39"/>
    <w:rsid w:val="009201A2"/>
    <w:rsid w:val="00953148"/>
    <w:rsid w:val="009555B6"/>
    <w:rsid w:val="0096289B"/>
    <w:rsid w:val="009747CD"/>
    <w:rsid w:val="00980426"/>
    <w:rsid w:val="009A18A9"/>
    <w:rsid w:val="009B5240"/>
    <w:rsid w:val="009C532F"/>
    <w:rsid w:val="00A00619"/>
    <w:rsid w:val="00A31293"/>
    <w:rsid w:val="00A66DBE"/>
    <w:rsid w:val="00A70B25"/>
    <w:rsid w:val="00AD1CDD"/>
    <w:rsid w:val="00AD4515"/>
    <w:rsid w:val="00AD789E"/>
    <w:rsid w:val="00B01EFD"/>
    <w:rsid w:val="00B13654"/>
    <w:rsid w:val="00B234A9"/>
    <w:rsid w:val="00B43AA3"/>
    <w:rsid w:val="00B76C3A"/>
    <w:rsid w:val="00B87BA8"/>
    <w:rsid w:val="00BA584B"/>
    <w:rsid w:val="00BB42A9"/>
    <w:rsid w:val="00BC11BA"/>
    <w:rsid w:val="00BE015C"/>
    <w:rsid w:val="00BF4349"/>
    <w:rsid w:val="00C119B9"/>
    <w:rsid w:val="00C23A79"/>
    <w:rsid w:val="00C25728"/>
    <w:rsid w:val="00C853F0"/>
    <w:rsid w:val="00CA483C"/>
    <w:rsid w:val="00CC0BB0"/>
    <w:rsid w:val="00CC7C8B"/>
    <w:rsid w:val="00D13D94"/>
    <w:rsid w:val="00D53AF0"/>
    <w:rsid w:val="00D74B38"/>
    <w:rsid w:val="00D96D03"/>
    <w:rsid w:val="00DE31E3"/>
    <w:rsid w:val="00DF678D"/>
    <w:rsid w:val="00E13A56"/>
    <w:rsid w:val="00E262AF"/>
    <w:rsid w:val="00E52E6A"/>
    <w:rsid w:val="00EB75BE"/>
    <w:rsid w:val="00ED21CB"/>
    <w:rsid w:val="00ED72B3"/>
    <w:rsid w:val="00EF0047"/>
    <w:rsid w:val="00F0051B"/>
    <w:rsid w:val="00F11D00"/>
    <w:rsid w:val="00F2655C"/>
    <w:rsid w:val="00F35B89"/>
    <w:rsid w:val="00F4219E"/>
    <w:rsid w:val="00F5627C"/>
    <w:rsid w:val="00F70ECF"/>
    <w:rsid w:val="00F746B3"/>
    <w:rsid w:val="00F942B8"/>
    <w:rsid w:val="00FC73D8"/>
    <w:rsid w:val="00FE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FC868"/>
  <w15:chartTrackingRefBased/>
  <w15:docId w15:val="{DB6BDE69-841E-47A1-8A3B-5F682E95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9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494E"/>
    <w:rPr>
      <w:color w:val="0000FF"/>
      <w:u w:val="single"/>
    </w:rPr>
  </w:style>
  <w:style w:type="character" w:customStyle="1" w:styleId="apple-tab-span">
    <w:name w:val="apple-tab-span"/>
    <w:basedOn w:val="DefaultParagraphFont"/>
    <w:rsid w:val="0031494E"/>
  </w:style>
  <w:style w:type="paragraph" w:styleId="ListParagraph">
    <w:name w:val="List Paragraph"/>
    <w:basedOn w:val="Normal"/>
    <w:uiPriority w:val="34"/>
    <w:qFormat/>
    <w:rsid w:val="00D53AF0"/>
    <w:pPr>
      <w:ind w:left="720"/>
      <w:contextualSpacing/>
    </w:pPr>
  </w:style>
  <w:style w:type="paragraph" w:styleId="BalloonText">
    <w:name w:val="Balloon Text"/>
    <w:basedOn w:val="Normal"/>
    <w:link w:val="BalloonTextChar"/>
    <w:uiPriority w:val="99"/>
    <w:semiHidden/>
    <w:unhideWhenUsed/>
    <w:rsid w:val="00E13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A56"/>
    <w:rPr>
      <w:rFonts w:ascii="Segoe UI" w:hAnsi="Segoe UI" w:cs="Segoe UI"/>
      <w:sz w:val="18"/>
      <w:szCs w:val="18"/>
    </w:rPr>
  </w:style>
  <w:style w:type="paragraph" w:styleId="Header">
    <w:name w:val="header"/>
    <w:basedOn w:val="Normal"/>
    <w:link w:val="HeaderChar"/>
    <w:uiPriority w:val="99"/>
    <w:unhideWhenUsed/>
    <w:rsid w:val="00CC7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C8B"/>
  </w:style>
  <w:style w:type="paragraph" w:styleId="Footer">
    <w:name w:val="footer"/>
    <w:basedOn w:val="Normal"/>
    <w:link w:val="FooterChar"/>
    <w:uiPriority w:val="99"/>
    <w:unhideWhenUsed/>
    <w:rsid w:val="00CC7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C8B"/>
  </w:style>
  <w:style w:type="character" w:styleId="PlaceholderText">
    <w:name w:val="Placeholder Text"/>
    <w:basedOn w:val="DefaultParagraphFont"/>
    <w:uiPriority w:val="99"/>
    <w:semiHidden/>
    <w:rsid w:val="00696E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556978">
      <w:bodyDiv w:val="1"/>
      <w:marLeft w:val="0"/>
      <w:marRight w:val="0"/>
      <w:marTop w:val="0"/>
      <w:marBottom w:val="0"/>
      <w:divBdr>
        <w:top w:val="none" w:sz="0" w:space="0" w:color="auto"/>
        <w:left w:val="none" w:sz="0" w:space="0" w:color="auto"/>
        <w:bottom w:val="none" w:sz="0" w:space="0" w:color="auto"/>
        <w:right w:val="none" w:sz="0" w:space="0" w:color="auto"/>
      </w:divBdr>
    </w:div>
    <w:div w:id="2031103689">
      <w:bodyDiv w:val="1"/>
      <w:marLeft w:val="0"/>
      <w:marRight w:val="0"/>
      <w:marTop w:val="0"/>
      <w:marBottom w:val="0"/>
      <w:divBdr>
        <w:top w:val="none" w:sz="0" w:space="0" w:color="auto"/>
        <w:left w:val="none" w:sz="0" w:space="0" w:color="auto"/>
        <w:bottom w:val="none" w:sz="0" w:space="0" w:color="auto"/>
        <w:right w:val="none" w:sz="0" w:space="0" w:color="auto"/>
      </w:divBdr>
      <w:divsChild>
        <w:div w:id="618799242">
          <w:marLeft w:val="1440"/>
          <w:marRight w:val="0"/>
          <w:marTop w:val="0"/>
          <w:marBottom w:val="0"/>
          <w:divBdr>
            <w:top w:val="none" w:sz="0" w:space="0" w:color="auto"/>
            <w:left w:val="none" w:sz="0" w:space="0" w:color="auto"/>
            <w:bottom w:val="none" w:sz="0" w:space="0" w:color="auto"/>
            <w:right w:val="none" w:sz="0" w:space="0" w:color="auto"/>
          </w:divBdr>
        </w:div>
        <w:div w:id="1763649550">
          <w:marLeft w:val="1440"/>
          <w:marRight w:val="0"/>
          <w:marTop w:val="0"/>
          <w:marBottom w:val="0"/>
          <w:divBdr>
            <w:top w:val="none" w:sz="0" w:space="0" w:color="auto"/>
            <w:left w:val="none" w:sz="0" w:space="0" w:color="auto"/>
            <w:bottom w:val="none" w:sz="0" w:space="0" w:color="auto"/>
            <w:right w:val="none" w:sz="0" w:space="0" w:color="auto"/>
          </w:divBdr>
        </w:div>
        <w:div w:id="1403137089">
          <w:marLeft w:val="1440"/>
          <w:marRight w:val="0"/>
          <w:marTop w:val="0"/>
          <w:marBottom w:val="0"/>
          <w:divBdr>
            <w:top w:val="none" w:sz="0" w:space="0" w:color="auto"/>
            <w:left w:val="none" w:sz="0" w:space="0" w:color="auto"/>
            <w:bottom w:val="none" w:sz="0" w:space="0" w:color="auto"/>
            <w:right w:val="none" w:sz="0" w:space="0" w:color="auto"/>
          </w:divBdr>
        </w:div>
        <w:div w:id="453719549">
          <w:marLeft w:val="1440"/>
          <w:marRight w:val="0"/>
          <w:marTop w:val="0"/>
          <w:marBottom w:val="0"/>
          <w:divBdr>
            <w:top w:val="none" w:sz="0" w:space="0" w:color="auto"/>
            <w:left w:val="none" w:sz="0" w:space="0" w:color="auto"/>
            <w:bottom w:val="none" w:sz="0" w:space="0" w:color="auto"/>
            <w:right w:val="none" w:sz="0" w:space="0" w:color="auto"/>
          </w:divBdr>
        </w:div>
        <w:div w:id="1091241893">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714A0D9-8BD8-4E0F-848C-55A7BB89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Vieyra</dc:creator>
  <cp:keywords/>
  <dc:description/>
  <cp:lastModifiedBy>Rebecca Vieyra</cp:lastModifiedBy>
  <cp:revision>7</cp:revision>
  <cp:lastPrinted>2016-03-29T12:12:00Z</cp:lastPrinted>
  <dcterms:created xsi:type="dcterms:W3CDTF">2016-03-30T12:35:00Z</dcterms:created>
  <dcterms:modified xsi:type="dcterms:W3CDTF">2016-04-20T16:51:00Z</dcterms:modified>
</cp:coreProperties>
</file>